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96FD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附件1</w:t>
      </w:r>
    </w:p>
    <w:p w14:paraId="5E2BF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需求</w:t>
      </w:r>
    </w:p>
    <w:p w14:paraId="630C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</w:p>
    <w:p w14:paraId="6376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一、主要施工范围及服务内容：</w:t>
      </w:r>
    </w:p>
    <w:p w14:paraId="0B88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（1）土建方面：挖土方、地基、地沟等；砌砖、砌石材等。</w:t>
      </w:r>
    </w:p>
    <w:p w14:paraId="54833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2）装饰方面：油漆、顶、墙面贴壁纸；泥水、石材工程；粉刷喷涂工程；石膏板、吊顶工程、隔断墙等工程；门窗工程；配管线、安装灯具、安插座、安洁具、敷设供排水管等工程；拆除、清洁工程；打墙、拆旧设施、改位、清运清洁等工程。</w:t>
      </w:r>
    </w:p>
    <w:p w14:paraId="4F84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（3）室内外防水工程。</w:t>
      </w:r>
    </w:p>
    <w:p w14:paraId="0F74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（4）外墙处理工程。</w:t>
      </w:r>
    </w:p>
    <w:p w14:paraId="3C6E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（5）道路维修、改造、维修工程。</w:t>
      </w:r>
    </w:p>
    <w:p w14:paraId="4669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（6）其他工程。</w:t>
      </w:r>
    </w:p>
    <w:p w14:paraId="23AA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注：1.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参与医院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万元以内的零星维修施工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 w14:paraId="6E85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2.具体内容按实际施工过程中产生的项目内容为准。</w:t>
      </w:r>
    </w:p>
    <w:p w14:paraId="780F2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二、服务要求</w:t>
      </w:r>
    </w:p>
    <w:p w14:paraId="17A1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1.要求提供7x24小时应急响应服务，对紧急维修项目能在2小时内到场处理。</w:t>
      </w:r>
    </w:p>
    <w:p w14:paraId="53A14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本项目报价包含材料、人工、机械、管理费、税费等施工所需全部费用。服务期间在报价单内项目施工单价不能高于报价单，不在报价单内的项目保证不高于市场价。报价单内容如因市场价格浮动较大等客观因素，应根据相关规范及相关定价部门，双方协商后进行调价。</w:t>
      </w:r>
    </w:p>
    <w:p w14:paraId="58B99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3.施工公司应指派专人为驻工地代表，负责合同履行、人员的组织，材料的采购，按要求组织施工，保质、保量，按期完成施工任务，解决所负责的各项事宜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 w14:paraId="657A5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4.施工公司必须按照国家安全施工生产的相关规定进行施工，认真做好安全教育和防范，施工期间发生的一切安全事故由施工公司负责。</w:t>
      </w:r>
    </w:p>
    <w:p w14:paraId="4A5B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5.施工公司采购供应的材料、设备，应符合设计要求的合格产品，医院发现施工公司提供的材料、设备有质量问题或规格差异，应及时向施工公司提出，由此造成工程损失及返工费用由施工公司承担。</w:t>
      </w:r>
    </w:p>
    <w:p w14:paraId="0D75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6.质保期按国家现行相关规范执行，在国家规定的质保时间内，出现质量问题，施工公司必须在12小时内响应，免费维修。不按约定及时处理、修复工程质量缺陷的，医院有权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委托第三方修复，所产生的费用由施工公司承担。</w:t>
      </w:r>
    </w:p>
    <w:p w14:paraId="784D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367D8B9-6050-4076-84E9-BCC49E1310C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5D782C-426F-4DBF-AE13-E293189BCA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MGNkNTJiZmJkMDY1ZGMwM2I0ZGRkMTQ4NmQ3OWEifQ=="/>
  </w:docVars>
  <w:rsids>
    <w:rsidRoot w:val="17177A19"/>
    <w:rsid w:val="00163349"/>
    <w:rsid w:val="01265F8F"/>
    <w:rsid w:val="03D42E2E"/>
    <w:rsid w:val="03E868D9"/>
    <w:rsid w:val="04492054"/>
    <w:rsid w:val="04D27F09"/>
    <w:rsid w:val="05923AE5"/>
    <w:rsid w:val="078B2439"/>
    <w:rsid w:val="07AE289C"/>
    <w:rsid w:val="07F95559"/>
    <w:rsid w:val="09523172"/>
    <w:rsid w:val="0A081A83"/>
    <w:rsid w:val="0C083FBC"/>
    <w:rsid w:val="0C174EAA"/>
    <w:rsid w:val="0D242390"/>
    <w:rsid w:val="0FFA1E6E"/>
    <w:rsid w:val="119B31DD"/>
    <w:rsid w:val="12356BD1"/>
    <w:rsid w:val="12E36BE9"/>
    <w:rsid w:val="130D18FD"/>
    <w:rsid w:val="1585667E"/>
    <w:rsid w:val="166149F5"/>
    <w:rsid w:val="16900E36"/>
    <w:rsid w:val="16D5509D"/>
    <w:rsid w:val="17177A19"/>
    <w:rsid w:val="18F02060"/>
    <w:rsid w:val="1941466A"/>
    <w:rsid w:val="19C5550A"/>
    <w:rsid w:val="1AA21962"/>
    <w:rsid w:val="1B375D24"/>
    <w:rsid w:val="1BFA6460"/>
    <w:rsid w:val="1CC84742"/>
    <w:rsid w:val="1DBD1493"/>
    <w:rsid w:val="1DD75116"/>
    <w:rsid w:val="1E116D00"/>
    <w:rsid w:val="1F1545CE"/>
    <w:rsid w:val="20083EA0"/>
    <w:rsid w:val="20C22534"/>
    <w:rsid w:val="21787096"/>
    <w:rsid w:val="23C01E9C"/>
    <w:rsid w:val="24013373"/>
    <w:rsid w:val="24B37EE0"/>
    <w:rsid w:val="269B1243"/>
    <w:rsid w:val="272E4657"/>
    <w:rsid w:val="27B12B37"/>
    <w:rsid w:val="288C34C8"/>
    <w:rsid w:val="2A6401B8"/>
    <w:rsid w:val="2A6E1037"/>
    <w:rsid w:val="2B570839"/>
    <w:rsid w:val="2D8C63A3"/>
    <w:rsid w:val="2E8B21B7"/>
    <w:rsid w:val="2FEA115F"/>
    <w:rsid w:val="31FC5867"/>
    <w:rsid w:val="33802506"/>
    <w:rsid w:val="345B06C7"/>
    <w:rsid w:val="346D766F"/>
    <w:rsid w:val="3574003B"/>
    <w:rsid w:val="36474247"/>
    <w:rsid w:val="38FE5C7B"/>
    <w:rsid w:val="391F2F2E"/>
    <w:rsid w:val="39502A0F"/>
    <w:rsid w:val="395064D7"/>
    <w:rsid w:val="3A5F171F"/>
    <w:rsid w:val="3A99692B"/>
    <w:rsid w:val="3C381E36"/>
    <w:rsid w:val="3D7D3613"/>
    <w:rsid w:val="3F7846E3"/>
    <w:rsid w:val="405A40DF"/>
    <w:rsid w:val="407550C5"/>
    <w:rsid w:val="40DC5A18"/>
    <w:rsid w:val="420A743F"/>
    <w:rsid w:val="422C3859"/>
    <w:rsid w:val="42CE4911"/>
    <w:rsid w:val="43FD725B"/>
    <w:rsid w:val="44226CC2"/>
    <w:rsid w:val="44402771"/>
    <w:rsid w:val="44C036BD"/>
    <w:rsid w:val="4574179F"/>
    <w:rsid w:val="48110137"/>
    <w:rsid w:val="487B1097"/>
    <w:rsid w:val="48A91760"/>
    <w:rsid w:val="48DB3C1F"/>
    <w:rsid w:val="4A0443A7"/>
    <w:rsid w:val="4A66404E"/>
    <w:rsid w:val="4AE64EED"/>
    <w:rsid w:val="4B271062"/>
    <w:rsid w:val="4B614580"/>
    <w:rsid w:val="4F8847C5"/>
    <w:rsid w:val="50CE4B42"/>
    <w:rsid w:val="5144296E"/>
    <w:rsid w:val="52466271"/>
    <w:rsid w:val="52493074"/>
    <w:rsid w:val="53690469"/>
    <w:rsid w:val="537806AC"/>
    <w:rsid w:val="53966D85"/>
    <w:rsid w:val="53F341D7"/>
    <w:rsid w:val="55967510"/>
    <w:rsid w:val="58931AE5"/>
    <w:rsid w:val="5A902780"/>
    <w:rsid w:val="5C796541"/>
    <w:rsid w:val="5CE77144"/>
    <w:rsid w:val="5FAD0442"/>
    <w:rsid w:val="5FF92B75"/>
    <w:rsid w:val="600D7BA4"/>
    <w:rsid w:val="61497B2C"/>
    <w:rsid w:val="6166423A"/>
    <w:rsid w:val="6200643D"/>
    <w:rsid w:val="628105F9"/>
    <w:rsid w:val="651E4E2C"/>
    <w:rsid w:val="672E75A8"/>
    <w:rsid w:val="694A2693"/>
    <w:rsid w:val="6E4E6782"/>
    <w:rsid w:val="6E565DAD"/>
    <w:rsid w:val="6E7728F2"/>
    <w:rsid w:val="6F1F59B9"/>
    <w:rsid w:val="6F685621"/>
    <w:rsid w:val="6FD565A7"/>
    <w:rsid w:val="70893AA1"/>
    <w:rsid w:val="7214383E"/>
    <w:rsid w:val="722F3F2C"/>
    <w:rsid w:val="72563E57"/>
    <w:rsid w:val="72873305"/>
    <w:rsid w:val="73D72D76"/>
    <w:rsid w:val="745E5245"/>
    <w:rsid w:val="757D16FB"/>
    <w:rsid w:val="761C7166"/>
    <w:rsid w:val="764364A0"/>
    <w:rsid w:val="76AD7DBE"/>
    <w:rsid w:val="76B63123"/>
    <w:rsid w:val="76E215FA"/>
    <w:rsid w:val="76E618A0"/>
    <w:rsid w:val="77DE0B76"/>
    <w:rsid w:val="7ABC7C49"/>
    <w:rsid w:val="7B937ECA"/>
    <w:rsid w:val="7CD31552"/>
    <w:rsid w:val="7E9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734</Characters>
  <Lines>0</Lines>
  <Paragraphs>0</Paragraphs>
  <TotalTime>1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2022-07-11T09:10:00Z</dcterms:created>
  <dc:creator>范祥才</dc:creator>
  <cp:lastModifiedBy>佳丽</cp:lastModifiedBy>
  <cp:lastPrinted>2022-08-17T07:10:00Z</cp:lastPrinted>
  <dcterms:modified xsi:type="dcterms:W3CDTF">2026-01-06T03:52:27Z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6AFC2F8E15814719A49CE588252AB278_13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